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88" w:rsidRDefault="007D1388" w:rsidP="007D138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D1388" w:rsidRDefault="007D1388" w:rsidP="007D1388">
      <w:pPr>
        <w:spacing w:line="240" w:lineRule="auto"/>
        <w:rPr>
          <w:rFonts w:ascii="Times New Roman" w:hAnsi="Times New Roman"/>
          <w:sz w:val="24"/>
          <w:szCs w:val="24"/>
        </w:rPr>
      </w:pPr>
      <w:r w:rsidRPr="008508AB">
        <w:rPr>
          <w:rFonts w:ascii="Times New Roman" w:hAnsi="Times New Roman"/>
          <w:sz w:val="24"/>
          <w:szCs w:val="24"/>
        </w:rPr>
        <w:t>Laboratorní práce č</w:t>
      </w:r>
      <w:r>
        <w:rPr>
          <w:rFonts w:ascii="Times New Roman" w:hAnsi="Times New Roman"/>
          <w:sz w:val="24"/>
          <w:szCs w:val="24"/>
        </w:rPr>
        <w:t>….</w:t>
      </w:r>
    </w:p>
    <w:p w:rsidR="007D1388" w:rsidRPr="008508AB" w:rsidRDefault="007D1388" w:rsidP="007D138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D1388" w:rsidRPr="007D1388" w:rsidRDefault="007D1388" w:rsidP="007D138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D7293">
        <w:rPr>
          <w:rFonts w:ascii="Times New Roman" w:hAnsi="Times New Roman"/>
          <w:b/>
          <w:sz w:val="24"/>
          <w:szCs w:val="24"/>
        </w:rPr>
        <w:t>Odběry vody a určování fyzikálních vlastností vody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i/>
          <w:sz w:val="24"/>
          <w:szCs w:val="24"/>
        </w:rPr>
        <w:t>Metodický</w:t>
      </w:r>
      <w:r w:rsidRPr="00CD7293">
        <w:rPr>
          <w:rFonts w:ascii="Times New Roman" w:hAnsi="Times New Roman"/>
          <w:i/>
          <w:sz w:val="24"/>
          <w:szCs w:val="24"/>
        </w:rPr>
        <w:t xml:space="preserve"> list č. 1</w:t>
      </w:r>
    </w:p>
    <w:p w:rsidR="007D1388" w:rsidRPr="00CD7293" w:rsidRDefault="007D1388" w:rsidP="007D138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D1388" w:rsidRPr="00B36AC7" w:rsidRDefault="007D1388" w:rsidP="007D1388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36AC7">
        <w:rPr>
          <w:rFonts w:ascii="Times New Roman" w:hAnsi="Times New Roman"/>
          <w:b/>
          <w:i/>
          <w:sz w:val="24"/>
          <w:szCs w:val="24"/>
        </w:rPr>
        <w:t>Cíle:</w:t>
      </w:r>
    </w:p>
    <w:p w:rsidR="007D1388" w:rsidRPr="00EA7CC8" w:rsidRDefault="007D1388" w:rsidP="007D1388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A7CC8">
        <w:rPr>
          <w:rFonts w:ascii="Times New Roman" w:hAnsi="Times New Roman"/>
          <w:sz w:val="24"/>
          <w:szCs w:val="24"/>
        </w:rPr>
        <w:t>Vyzkoušení pozorování a odběrů v</w:t>
      </w:r>
      <w:r w:rsidR="005F4BDB">
        <w:rPr>
          <w:rFonts w:ascii="Times New Roman" w:hAnsi="Times New Roman"/>
          <w:sz w:val="24"/>
          <w:szCs w:val="24"/>
        </w:rPr>
        <w:t> </w:t>
      </w:r>
      <w:r w:rsidRPr="00EA7CC8">
        <w:rPr>
          <w:rFonts w:ascii="Times New Roman" w:hAnsi="Times New Roman"/>
          <w:sz w:val="24"/>
          <w:szCs w:val="24"/>
        </w:rPr>
        <w:t>terénu</w:t>
      </w:r>
      <w:r w:rsidR="005F4BDB">
        <w:rPr>
          <w:rFonts w:ascii="Times New Roman" w:hAnsi="Times New Roman"/>
          <w:sz w:val="24"/>
          <w:szCs w:val="24"/>
        </w:rPr>
        <w:t>.</w:t>
      </w:r>
    </w:p>
    <w:p w:rsidR="007D1388" w:rsidRPr="00EA7CC8" w:rsidRDefault="007D1388" w:rsidP="007D1388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A7CC8">
        <w:rPr>
          <w:rFonts w:ascii="Times New Roman" w:hAnsi="Times New Roman"/>
          <w:sz w:val="24"/>
          <w:szCs w:val="24"/>
        </w:rPr>
        <w:t>Plánování a spolupráce v</w:t>
      </w:r>
      <w:r w:rsidR="005F4BDB">
        <w:rPr>
          <w:rFonts w:ascii="Times New Roman" w:hAnsi="Times New Roman"/>
          <w:sz w:val="24"/>
          <w:szCs w:val="24"/>
        </w:rPr>
        <w:t> </w:t>
      </w:r>
      <w:r w:rsidRPr="00EA7CC8">
        <w:rPr>
          <w:rFonts w:ascii="Times New Roman" w:hAnsi="Times New Roman"/>
          <w:sz w:val="24"/>
          <w:szCs w:val="24"/>
        </w:rPr>
        <w:t>týmu</w:t>
      </w:r>
      <w:r w:rsidR="005F4BDB">
        <w:rPr>
          <w:rFonts w:ascii="Times New Roman" w:hAnsi="Times New Roman"/>
          <w:sz w:val="24"/>
          <w:szCs w:val="24"/>
        </w:rPr>
        <w:t>.</w:t>
      </w:r>
    </w:p>
    <w:p w:rsidR="007D1388" w:rsidRPr="00EA7CC8" w:rsidRDefault="007D1388" w:rsidP="007D1388">
      <w:pPr>
        <w:pStyle w:val="Odstavecseseznamem"/>
        <w:spacing w:line="240" w:lineRule="auto"/>
        <w:ind w:left="765"/>
        <w:jc w:val="both"/>
        <w:rPr>
          <w:rFonts w:ascii="Times New Roman" w:hAnsi="Times New Roman"/>
          <w:sz w:val="24"/>
          <w:szCs w:val="24"/>
        </w:rPr>
      </w:pPr>
    </w:p>
    <w:p w:rsidR="007D1388" w:rsidRPr="00B36AC7" w:rsidRDefault="007D1388" w:rsidP="007D1388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36AC7">
        <w:rPr>
          <w:rFonts w:ascii="Times New Roman" w:hAnsi="Times New Roman"/>
          <w:b/>
          <w:i/>
          <w:sz w:val="24"/>
          <w:szCs w:val="24"/>
        </w:rPr>
        <w:t>Metody práce:</w:t>
      </w:r>
    </w:p>
    <w:p w:rsidR="007D1388" w:rsidRPr="00EA7CC8" w:rsidRDefault="007D1388" w:rsidP="005F4BDB">
      <w:pPr>
        <w:spacing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EA7CC8">
        <w:rPr>
          <w:rFonts w:ascii="Times New Roman" w:hAnsi="Times New Roman"/>
          <w:sz w:val="24"/>
          <w:szCs w:val="24"/>
        </w:rPr>
        <w:t xml:space="preserve"> Práce v týmech po 3 - 4 žácích. Postup je třeba vysvětlit před odchodem ze školy. Pokyny jsou žáci schopni vnímat lépe v učebně než u vody. Postup práce je vysvětlen v pracovním listu. Hlavním důvodem je, že pracovní list berou žáci</w:t>
      </w:r>
      <w:r>
        <w:rPr>
          <w:rFonts w:ascii="Times New Roman" w:hAnsi="Times New Roman"/>
          <w:sz w:val="24"/>
          <w:szCs w:val="24"/>
        </w:rPr>
        <w:t xml:space="preserve"> s</w:t>
      </w:r>
      <w:r w:rsidRPr="00EA7CC8">
        <w:rPr>
          <w:rFonts w:ascii="Times New Roman" w:hAnsi="Times New Roman"/>
          <w:sz w:val="24"/>
          <w:szCs w:val="24"/>
        </w:rPr>
        <w:t xml:space="preserve"> sebou k místu odběru. Je zbytečné brát i list teoretický.</w:t>
      </w:r>
    </w:p>
    <w:p w:rsidR="007D1388" w:rsidRPr="00EA7CC8" w:rsidRDefault="007D1388" w:rsidP="005F4BDB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7D1388" w:rsidRPr="00B36AC7" w:rsidRDefault="007D1388" w:rsidP="007D1388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36AC7">
        <w:rPr>
          <w:rFonts w:ascii="Times New Roman" w:hAnsi="Times New Roman"/>
          <w:b/>
          <w:i/>
          <w:sz w:val="24"/>
          <w:szCs w:val="24"/>
        </w:rPr>
        <w:t>Časový plán:</w:t>
      </w:r>
    </w:p>
    <w:p w:rsidR="007D1388" w:rsidRPr="00EA7CC8" w:rsidRDefault="007D1388" w:rsidP="005F4BDB">
      <w:pPr>
        <w:spacing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EA7CC8">
        <w:rPr>
          <w:rFonts w:ascii="Times New Roman" w:hAnsi="Times New Roman"/>
          <w:sz w:val="24"/>
          <w:szCs w:val="24"/>
        </w:rPr>
        <w:t>Práce je plánována na dvouhodinové cvičení. Záleží i na vzdálenosti místa odběru od školy. Odběry se provádí jednou za měsíc. Vždy následující hodinu po odběrech vody zkoumáme chemické vlastnosti vody. Za školní rok provedeme alespoň 8 odběrů. V květnu uzavřeme celé pozorování závěrečnou prací.</w:t>
      </w:r>
    </w:p>
    <w:p w:rsidR="007D1388" w:rsidRDefault="007D1388" w:rsidP="005F4BDB">
      <w:pPr>
        <w:spacing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EA7CC8">
        <w:rPr>
          <w:rFonts w:ascii="Times New Roman" w:hAnsi="Times New Roman"/>
          <w:sz w:val="24"/>
          <w:szCs w:val="24"/>
        </w:rPr>
        <w:t>Pro žáky jsou odběry vítaným každoměsíčním zpestřením výuky v přírodě. Po</w:t>
      </w:r>
      <w:r>
        <w:rPr>
          <w:rFonts w:ascii="Times New Roman" w:hAnsi="Times New Roman"/>
          <w:sz w:val="24"/>
          <w:szCs w:val="24"/>
        </w:rPr>
        <w:t xml:space="preserve"> dvou</w:t>
      </w:r>
      <w:r w:rsidR="005A4AB2">
        <w:rPr>
          <w:rFonts w:ascii="Times New Roman" w:hAnsi="Times New Roman"/>
          <w:sz w:val="24"/>
          <w:szCs w:val="24"/>
        </w:rPr>
        <w:t xml:space="preserve"> až</w:t>
      </w:r>
      <w:r>
        <w:rPr>
          <w:rFonts w:ascii="Times New Roman" w:hAnsi="Times New Roman"/>
          <w:sz w:val="24"/>
          <w:szCs w:val="24"/>
        </w:rPr>
        <w:t xml:space="preserve"> třech měřeních v nich </w:t>
      </w:r>
      <w:proofErr w:type="spellStart"/>
      <w:r>
        <w:rPr>
          <w:rFonts w:ascii="Times New Roman" w:hAnsi="Times New Roman"/>
          <w:sz w:val="24"/>
          <w:szCs w:val="24"/>
        </w:rPr>
        <w:t>nabu</w:t>
      </w:r>
      <w:r w:rsidRPr="00EA7CC8">
        <w:rPr>
          <w:rFonts w:ascii="Times New Roman" w:hAnsi="Times New Roman"/>
          <w:sz w:val="24"/>
          <w:szCs w:val="24"/>
        </w:rPr>
        <w:t>dou</w:t>
      </w:r>
      <w:proofErr w:type="spellEnd"/>
      <w:r w:rsidRPr="00EA7CC8">
        <w:rPr>
          <w:rFonts w:ascii="Times New Roman" w:hAnsi="Times New Roman"/>
          <w:sz w:val="24"/>
          <w:szCs w:val="24"/>
        </w:rPr>
        <w:t xml:space="preserve"> značné zručnosti a rychlosti. Z toho důvodu jim pokaždé nakopírujeme nový pracovní list. Odpovídají v </w:t>
      </w:r>
      <w:r w:rsidR="005A4AB2">
        <w:rPr>
          <w:rFonts w:ascii="Times New Roman" w:hAnsi="Times New Roman"/>
          <w:sz w:val="24"/>
          <w:szCs w:val="24"/>
        </w:rPr>
        <w:t>něm</w:t>
      </w:r>
      <w:r w:rsidRPr="00EA7CC8">
        <w:rPr>
          <w:rFonts w:ascii="Times New Roman" w:hAnsi="Times New Roman"/>
          <w:sz w:val="24"/>
          <w:szCs w:val="24"/>
        </w:rPr>
        <w:t xml:space="preserve"> i na další doplňující otázky týkající se přírodních změn v rámci roku. Pracovní listy si žáci zakládají. Můžeme se k nim vrátit na konci školního roku.</w:t>
      </w:r>
    </w:p>
    <w:p w:rsidR="007D1388" w:rsidRDefault="007D1388" w:rsidP="007D138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D1388" w:rsidRPr="00B36AC7" w:rsidRDefault="007D1388" w:rsidP="007D1388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36AC7">
        <w:rPr>
          <w:rFonts w:ascii="Times New Roman" w:hAnsi="Times New Roman"/>
          <w:b/>
          <w:i/>
          <w:sz w:val="24"/>
          <w:szCs w:val="24"/>
        </w:rPr>
        <w:t>Co je třeba si připravit:</w:t>
      </w:r>
    </w:p>
    <w:p w:rsidR="007D1388" w:rsidRDefault="007D1388" w:rsidP="005F4BDB">
      <w:pPr>
        <w:spacing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každý tým sklenici od kompotu, samolepicí štítek na lahev, dostatečně dlouhý provázek, teploměr, plastovou lahev o objemu alespoň 1</w:t>
      </w:r>
      <w:r w:rsidR="005A4AB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litr, pásmo na měření šířky mostu (šířka se dá určit i pomocí provázku a doměřit až po návratu do školy). Na měření času necháme žáky použít stopky na mobilu.</w:t>
      </w:r>
    </w:p>
    <w:p w:rsidR="007D1388" w:rsidRDefault="007D1388" w:rsidP="007D138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D1388" w:rsidRPr="00B36AC7" w:rsidRDefault="007D1388" w:rsidP="007D1388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36AC7">
        <w:rPr>
          <w:rFonts w:ascii="Times New Roman" w:hAnsi="Times New Roman"/>
          <w:b/>
          <w:i/>
          <w:sz w:val="24"/>
          <w:szCs w:val="24"/>
        </w:rPr>
        <w:t>Hodnocení:</w:t>
      </w:r>
    </w:p>
    <w:p w:rsidR="007D1388" w:rsidRDefault="007D1388" w:rsidP="005F4BDB">
      <w:pPr>
        <w:spacing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 laboratorní práci hodnotíme pouze ústně, nedoporučuji klasifikovat z důvodu, že nelze všechny týmy neustále mít na očích a hodnocení by nemuselo být objektivní.</w:t>
      </w:r>
    </w:p>
    <w:p w:rsidR="007D1388" w:rsidRDefault="007D1388" w:rsidP="007D138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D1388" w:rsidRPr="00B36AC7" w:rsidRDefault="007D1388" w:rsidP="007D1388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36AC7">
        <w:rPr>
          <w:rFonts w:ascii="Times New Roman" w:hAnsi="Times New Roman"/>
          <w:b/>
          <w:i/>
          <w:sz w:val="24"/>
          <w:szCs w:val="24"/>
        </w:rPr>
        <w:t>Poznámky:</w:t>
      </w:r>
    </w:p>
    <w:p w:rsidR="007D1388" w:rsidRPr="0064600F" w:rsidRDefault="007D1388" w:rsidP="007D1388">
      <w:pPr>
        <w:pStyle w:val="Odstavecseseznamem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4600F">
        <w:rPr>
          <w:rFonts w:ascii="Times New Roman" w:hAnsi="Times New Roman"/>
          <w:sz w:val="24"/>
          <w:szCs w:val="24"/>
        </w:rPr>
        <w:t xml:space="preserve">Pozor na teploměry! </w:t>
      </w:r>
    </w:p>
    <w:p w:rsidR="007D1388" w:rsidRDefault="007D1388" w:rsidP="007D1388">
      <w:pPr>
        <w:pStyle w:val="Odstavecseseznamem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4600F">
        <w:rPr>
          <w:rFonts w:ascii="Times New Roman" w:hAnsi="Times New Roman"/>
          <w:sz w:val="24"/>
          <w:szCs w:val="24"/>
        </w:rPr>
        <w:t>Na odběry doporučuji nést náhradní odběrnou nádobu a teploměr.</w:t>
      </w:r>
    </w:p>
    <w:p w:rsidR="007D1388" w:rsidRDefault="007D1388" w:rsidP="007D1388">
      <w:pPr>
        <w:pStyle w:val="Odstavecseseznamem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Žáci si mohou před odběrem vyrobit nálevku z plastové lahve odstřižením její horní části s hrdlem. Bude se jim hodit při přelévání vody z odběrné nádoby do lahve.</w:t>
      </w:r>
    </w:p>
    <w:p w:rsidR="007D1388" w:rsidRDefault="007D1388" w:rsidP="007D1388">
      <w:pPr>
        <w:pStyle w:val="Odstavecseseznamem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Rychlost průtoku lze určit i ze břehu, pokud to dovolí charakter břehu takto: na břehu žáci odměří 50 m od mostu. Potom měří čas od dopadu do vody do proplutí 50m vzdálenosti a z těchto údajů vypočítají rychlost průtoku.</w:t>
      </w:r>
    </w:p>
    <w:p w:rsidR="007D1388" w:rsidRPr="0064600F" w:rsidRDefault="007D1388" w:rsidP="007D1388">
      <w:pPr>
        <w:pStyle w:val="Odstavecseseznamem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Před prvním měřením připravte se žáky plakát pro zapisování průběžných výsledků a vyvěste na chodbě nebo v učebně, aby průběžné výsledky mohli sledovat i ostatní žáci a rodiče.</w:t>
      </w:r>
    </w:p>
    <w:p w:rsidR="007D1388" w:rsidRPr="00EA7CC8" w:rsidRDefault="007D1388" w:rsidP="007D138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4449F" w:rsidRPr="007D1388" w:rsidRDefault="00E4449F" w:rsidP="007D1388">
      <w:pPr>
        <w:spacing w:line="240" w:lineRule="auto"/>
        <w:jc w:val="both"/>
      </w:pPr>
    </w:p>
    <w:sectPr w:rsidR="00E4449F" w:rsidRPr="007D1388" w:rsidSect="00215A5E">
      <w:headerReference w:type="default" r:id="rId9"/>
      <w:footerReference w:type="default" r:id="rId10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47B" w:rsidRDefault="007F147B" w:rsidP="00E4449F">
      <w:pPr>
        <w:spacing w:line="240" w:lineRule="auto"/>
      </w:pPr>
      <w:r>
        <w:separator/>
      </w:r>
    </w:p>
  </w:endnote>
  <w:endnote w:type="continuationSeparator" w:id="0">
    <w:p w:rsidR="007F147B" w:rsidRDefault="007F147B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6E38BA29" wp14:editId="114A9A41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7D1388" w:rsidP="00C27D8C">
        <w:pPr>
          <w:pStyle w:val="Zpat"/>
        </w:pPr>
        <w:r>
          <w:t>Voda</w:t>
        </w:r>
        <w:r w:rsidR="00C27D8C">
          <w:t>_ML</w:t>
        </w:r>
        <w:r>
          <w:t>_1</w:t>
        </w:r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A4AB2">
          <w:rPr>
            <w:noProof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47B" w:rsidRDefault="007F147B" w:rsidP="00E4449F">
      <w:pPr>
        <w:spacing w:line="240" w:lineRule="auto"/>
      </w:pPr>
      <w:r>
        <w:separator/>
      </w:r>
    </w:p>
  </w:footnote>
  <w:footnote w:type="continuationSeparator" w:id="0">
    <w:p w:rsidR="007F147B" w:rsidRDefault="007F147B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6E01"/>
    <w:multiLevelType w:val="hybridMultilevel"/>
    <w:tmpl w:val="E2186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D1C21"/>
    <w:multiLevelType w:val="hybridMultilevel"/>
    <w:tmpl w:val="8904C30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6F1A"/>
    <w:rsid w:val="001E5339"/>
    <w:rsid w:val="00215A5E"/>
    <w:rsid w:val="00426D48"/>
    <w:rsid w:val="005A4AB2"/>
    <w:rsid w:val="005E1798"/>
    <w:rsid w:val="005F4BDB"/>
    <w:rsid w:val="006D741C"/>
    <w:rsid w:val="00755739"/>
    <w:rsid w:val="007A3E2F"/>
    <w:rsid w:val="007B20B2"/>
    <w:rsid w:val="007D1388"/>
    <w:rsid w:val="007F147B"/>
    <w:rsid w:val="00846C66"/>
    <w:rsid w:val="0088450E"/>
    <w:rsid w:val="00975DB0"/>
    <w:rsid w:val="00B36AC7"/>
    <w:rsid w:val="00C12D1D"/>
    <w:rsid w:val="00C27D8C"/>
    <w:rsid w:val="00D610D4"/>
    <w:rsid w:val="00E152B0"/>
    <w:rsid w:val="00E4449F"/>
    <w:rsid w:val="00F24981"/>
    <w:rsid w:val="00F734BE"/>
    <w:rsid w:val="00FA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D1388"/>
    <w:pPr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D1388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8288A-DF04-4267-8E19-741BBDD6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Hublová Pavlína</cp:lastModifiedBy>
  <cp:revision>14</cp:revision>
  <dcterms:created xsi:type="dcterms:W3CDTF">2012-08-06T17:51:00Z</dcterms:created>
  <dcterms:modified xsi:type="dcterms:W3CDTF">2013-02-18T11:37:00Z</dcterms:modified>
</cp:coreProperties>
</file>